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7408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14:paraId="660D1638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14:paraId="1F1A4ED8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D30C26">
        <w:rPr>
          <w:sz w:val="16"/>
          <w:szCs w:val="16"/>
        </w:rPr>
        <w:t>prvostupňových konaní</w:t>
      </w:r>
    </w:p>
    <w:p w14:paraId="4F4F688B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14:paraId="346A7F8D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14:paraId="74AC2301" w14:textId="722952C9" w:rsidR="003E4CA1" w:rsidRDefault="003749B8" w:rsidP="003749B8">
      <w:pPr>
        <w:pStyle w:val="Heading1"/>
        <w:jc w:val="both"/>
      </w:pPr>
      <w:r w:rsidRPr="003749B8">
        <w:t xml:space="preserve">Žiadosť o </w:t>
      </w:r>
      <w:r w:rsidR="001E6022" w:rsidRPr="007A5885">
        <w:rPr>
          <w:b/>
          <w:bCs/>
          <w:color w:val="FF0000"/>
        </w:rPr>
        <w:t>ZMENU</w:t>
      </w:r>
      <w:r w:rsidRPr="007A5885">
        <w:rPr>
          <w:color w:val="FF0000"/>
        </w:rPr>
        <w:t xml:space="preserve"> </w:t>
      </w:r>
      <w:r w:rsidRPr="003749B8">
        <w:t xml:space="preserve">prístupových práv pre finančnú inštitúciu - navrhovateľa do aplikácie na zber informácií a do registra podľa zákona č. 186/2009 Z. z. </w:t>
      </w:r>
    </w:p>
    <w:p w14:paraId="0AC7D4F4" w14:textId="77777777" w:rsidR="003749B8" w:rsidRPr="00080ADC" w:rsidRDefault="003749B8" w:rsidP="00080ADC">
      <w:pPr>
        <w:pStyle w:val="ListParagraph"/>
        <w:ind w:left="0"/>
        <w:jc w:val="both"/>
        <w:rPr>
          <w:rStyle w:val="SubtleEmphasis"/>
          <w:color w:val="FF0000"/>
          <w:sz w:val="16"/>
          <w:szCs w:val="16"/>
        </w:rPr>
      </w:pPr>
      <w:r w:rsidRPr="00080ADC">
        <w:rPr>
          <w:rStyle w:val="SubtleEmphasis"/>
          <w:color w:val="FF0000"/>
          <w:sz w:val="16"/>
          <w:szCs w:val="16"/>
        </w:rPr>
        <w:t>(navrhovateľ je povinný vyplniť všetky požadované údaje)</w:t>
      </w:r>
    </w:p>
    <w:p w14:paraId="2F414439" w14:textId="77777777"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>Údaje o</w:t>
      </w:r>
      <w:r w:rsidR="003749B8">
        <w:rPr>
          <w:b/>
          <w:bCs/>
        </w:rPr>
        <w:t> </w:t>
      </w:r>
      <w:r w:rsidR="00C84744">
        <w:rPr>
          <w:b/>
          <w:bCs/>
        </w:rPr>
        <w:t>žiadateľovi</w:t>
      </w:r>
      <w:r w:rsidR="003749B8">
        <w:rPr>
          <w:b/>
          <w:bCs/>
        </w:rPr>
        <w:t xml:space="preserve"> – finančnej inštitúcii</w:t>
      </w:r>
    </w:p>
    <w:p w14:paraId="75E2FF4B" w14:textId="77777777" w:rsidR="00DE5A38" w:rsidRDefault="00282CE8" w:rsidP="00DE5A38">
      <w:pPr>
        <w:rPr>
          <w:sz w:val="22"/>
          <w:szCs w:val="22"/>
        </w:rPr>
      </w:pPr>
      <w:r w:rsidRPr="00E20364">
        <w:rPr>
          <w:b/>
          <w:bCs/>
          <w:sz w:val="22"/>
          <w:szCs w:val="22"/>
        </w:rPr>
        <w:t>Obchodné meno:</w:t>
      </w:r>
      <w:r w:rsidR="006660F0">
        <w:rPr>
          <w:b/>
          <w:bCs/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Content>
          <w:r w:rsidR="00AE299B">
            <w:rPr>
              <w:rStyle w:val="PlaceholderText"/>
            </w:rPr>
            <w:t>n</w:t>
          </w:r>
          <w:r w:rsidR="00502DAA">
            <w:rPr>
              <w:rStyle w:val="PlaceholderText"/>
            </w:rPr>
            <w:t>ázov spoločnosti</w:t>
          </w:r>
        </w:sdtContent>
      </w:sdt>
    </w:p>
    <w:p w14:paraId="2068D01E" w14:textId="77777777" w:rsidR="00C218D3" w:rsidRPr="00282CE8" w:rsidRDefault="00C218D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Finančná inštitúcia:   </w:t>
      </w:r>
      <w:sdt>
        <w:sdtPr>
          <w:rPr>
            <w:sz w:val="22"/>
            <w:szCs w:val="22"/>
          </w:rPr>
          <w:id w:val="-515535698"/>
          <w:placeholder>
            <w:docPart w:val="441F9FAA77A5404880E5CE7FD691C2C3"/>
          </w:placeholder>
          <w:showingPlcHdr/>
          <w:comboBox>
            <w:listItem w:value="Vyberte položku."/>
            <w:listItem w:displayText="banka" w:value="banka"/>
            <w:listItem w:displayText="zahraničná banka" w:value="zahraničná banka"/>
            <w:listItem w:displayText="pobočka zahraničnej banky" w:value="pobočka zahraničnej banky"/>
            <w:listItem w:displayText="poisťovňa" w:value="poisťovňa"/>
            <w:listItem w:displayText="poisťovňa z iného členského štátu" w:value="poisťovňa z iného členského štátu"/>
            <w:listItem w:displayText="pobočka poisťovne z iného členského štátu" w:value="pobočka poisťovne z iného členského štátu"/>
            <w:listItem w:displayText="zahraničná poisťovňa" w:value="zahraničná poisťovňa"/>
            <w:listItem w:displayText="pobočka zahraničnej poisťovne alebo zaisťovňa" w:value="pobočka zahraničnej poisťovne alebo zaisťovňa"/>
            <w:listItem w:displayText="kaptívna zaisťovňa" w:value="kaptívna zaisťovňa"/>
            <w:listItem w:displayText="zaisťovňa z iného členského štátu" w:value="zaisťovňa z iného členského štátu"/>
            <w:listItem w:displayText="pobočka zaisťovne z iného členského štátu" w:value="pobočka zaisťovne z iného členského štátu"/>
            <w:listItem w:displayText="zahraničná zaisťovňa" w:value="zahraničná zaisťovňa"/>
            <w:listItem w:displayText="pobočka zahraničnej zaisťovne" w:value="pobočka zahraničnej zaisťovne"/>
            <w:listItem w:displayText="obchodník s cennými papiermi" w:value="obchodník s cennými papiermi"/>
            <w:listItem w:displayText="zahraničný obchodník s cennými papiermi" w:value="zahraničný obchodník s cennými papiermi"/>
            <w:listItem w:displayText="pobočka zahraničného obchodníka s cennými papiermi" w:value="pobočka zahraničného obchodníka s cennými papiermi"/>
            <w:listItem w:displayText="správcovská spoločnosť" w:value="správcovská spoločnosť"/>
            <w:listItem w:displayText="zahraničná správcovská spoločnosť" w:value="zahraničná správcovská spoločnosť"/>
            <w:listItem w:displayText="pobočka zahraničnej správcovskej spoločnosti" w:value="pobočka zahraničnej správcovskej spoločnosti"/>
            <w:listItem w:displayText="zahraničná investičná spoločnosť" w:value="zahraničná investičná spoločnosť"/>
            <w:listItem w:displayText="doplnková dôchodková spoločnosť" w:value="doplnková dôchodková spoločnosť"/>
            <w:listItem w:displayText="zamestnanecká dôchodková spoločnosť" w:value="zamestnanecká dôchodková spoločnosť"/>
            <w:listItem w:displayText="dôchodková správcovská spoločnosť" w:value="dôchodková správcovská spoločnosť"/>
            <w:listItem w:displayText="inštitúcia elektronických peňazí" w:value="inštitúcia elektronických peňazí"/>
            <w:listItem w:displayText="zahraničná inštitúcia elektronických peňazí" w:value="zahraničná inštitúcia elektronických peňazí"/>
            <w:listItem w:displayText="pobočka zahraničnej inštitúcie elektronických peňazí" w:value="pobočka zahraničnej inštitúcie elektronických peňazí"/>
            <w:listItem w:displayText="iná právnická osoba vykonávajúca platobný styk" w:value="iná právnická osoba vykonávajúca platobný styk"/>
            <w:listItem w:displayText="veriteľ poskytujúci úvery na bývanie alebo spotrebiteľské úvery" w:value="veriteľ poskytujúci úvery na bývanie alebo spotrebiteľské úvery"/>
            <w:listItem w:displayText="iný veriteľ podľa osobitného predpisu" w:value="iný veriteľ podľa osobitného predpisu"/>
          </w:comboBox>
        </w:sdtPr>
        <w:sdtContent>
          <w:r w:rsidR="00857F8F">
            <w:rPr>
              <w:rStyle w:val="PlaceholderText"/>
            </w:rPr>
            <w:t>v</w:t>
          </w:r>
          <w:r w:rsidR="00CC489C" w:rsidRPr="00C632B4">
            <w:rPr>
              <w:rStyle w:val="PlaceholderText"/>
            </w:rPr>
            <w:t>yberte položku</w:t>
          </w:r>
        </w:sdtContent>
      </w:sdt>
    </w:p>
    <w:p w14:paraId="7004C9B7" w14:textId="77777777" w:rsidR="00DE5A38" w:rsidRPr="00282CE8" w:rsidRDefault="00282CE8" w:rsidP="00DE5A38">
      <w:pPr>
        <w:rPr>
          <w:sz w:val="22"/>
          <w:szCs w:val="22"/>
        </w:rPr>
      </w:pPr>
      <w:r w:rsidRPr="00282CE8">
        <w:rPr>
          <w:sz w:val="22"/>
          <w:szCs w:val="22"/>
        </w:rPr>
        <w:t>Sídlo (ulica, obec, štát):</w:t>
      </w:r>
      <w:r w:rsidR="006660F0">
        <w:rPr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Content>
          <w:r w:rsidR="003749B8">
            <w:rPr>
              <w:rStyle w:val="PlaceholderText"/>
            </w:rPr>
            <w:t>ulica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37857799"/>
          <w:placeholder>
            <w:docPart w:val="30ED5AC0BBB540A1AC05499933934D8D"/>
          </w:placeholder>
          <w:showingPlcHdr/>
        </w:sdtPr>
        <w:sdtContent>
          <w:r w:rsidR="003749B8" w:rsidRPr="003749B8">
            <w:rPr>
              <w:rStyle w:val="PlaceholderText"/>
            </w:rPr>
            <w:t>obec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16527050"/>
          <w:placeholder>
            <w:docPart w:val="28DD7839B3064EB7A1AF6D0ACB68CD40"/>
          </w:placeholder>
          <w:showingPlcHdr/>
        </w:sdtPr>
        <w:sdtContent>
          <w:r w:rsidR="003749B8" w:rsidRPr="003749B8">
            <w:rPr>
              <w:rStyle w:val="PlaceholderText"/>
            </w:rPr>
            <w:t>štát</w:t>
          </w:r>
        </w:sdtContent>
      </w:sdt>
    </w:p>
    <w:p w14:paraId="02BB61E1" w14:textId="77777777" w:rsidR="00282CE8" w:rsidRDefault="00282CE8" w:rsidP="00DE5A38">
      <w:pPr>
        <w:rPr>
          <w:sz w:val="22"/>
          <w:szCs w:val="22"/>
        </w:rPr>
      </w:pPr>
      <w:r>
        <w:rPr>
          <w:sz w:val="22"/>
          <w:szCs w:val="22"/>
        </w:rPr>
        <w:t>Právna forma: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11165730"/>
          <w:placeholder>
            <w:docPart w:val="FA8611DF53FF410B910987027307CC22"/>
          </w:placeholder>
          <w:showingPlcHdr/>
          <w:comboBox>
            <w:listItem w:value="Vyberte položku."/>
            <w:listItem w:displayText="spoločnosť s ručením obmedzeným" w:value="spoločnosť s ručením obmedzeným"/>
            <w:listItem w:displayText="akciová spoločnosť" w:value="akciová spoločnosť"/>
            <w:listItem w:displayText="komanditná spoločnosť" w:value="komanditná spoločnosť"/>
            <w:listItem w:displayText="verejná obchodná spoločnosť" w:value="verejná obchodná spoločnosť"/>
            <w:listItem w:displayText="jednoduchá spoločnosť na akcie" w:value="jednoduchá spoločnosť na akcie"/>
            <w:listItem w:displayText="iné" w:value="iné"/>
          </w:comboBox>
        </w:sdtPr>
        <w:sdtContent>
          <w:r w:rsidR="00857F8F">
            <w:rPr>
              <w:rStyle w:val="PlaceholderText"/>
            </w:rPr>
            <w:t>v</w:t>
          </w:r>
          <w:r w:rsidR="003749B8" w:rsidRPr="00C632B4">
            <w:rPr>
              <w:rStyle w:val="PlaceholderText"/>
            </w:rPr>
            <w:t>yberte položku</w:t>
          </w:r>
        </w:sdtContent>
      </w:sdt>
    </w:p>
    <w:p w14:paraId="69A69388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IČO: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Content>
          <w:r w:rsidR="00502DAA">
            <w:rPr>
              <w:rStyle w:val="PlaceholderText"/>
            </w:rPr>
            <w:t>IČO</w:t>
          </w:r>
          <w:r w:rsidR="00C218D3">
            <w:rPr>
              <w:rStyle w:val="PlaceholderText"/>
            </w:rPr>
            <w:t xml:space="preserve"> ak bolo pridelené na území SR</w:t>
          </w:r>
        </w:sdtContent>
      </w:sdt>
    </w:p>
    <w:p w14:paraId="3676BB59" w14:textId="77777777" w:rsidR="00C218D3" w:rsidRDefault="00C218D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LEI:   </w:t>
      </w:r>
      <w:sdt>
        <w:sdtPr>
          <w:rPr>
            <w:sz w:val="22"/>
            <w:szCs w:val="22"/>
          </w:rPr>
          <w:id w:val="833728601"/>
          <w:placeholder>
            <w:docPart w:val="B8DD37CCE3BB4B5385E15578541F19C0"/>
          </w:placeholder>
          <w:showingPlcHdr/>
        </w:sdtPr>
        <w:sdtContent>
          <w:r>
            <w:rPr>
              <w:rStyle w:val="PlaceholderText"/>
            </w:rPr>
            <w:t>LEI v prípade, ak nebolo pridelené IČO na území SR</w:t>
          </w:r>
        </w:sdtContent>
      </w:sdt>
    </w:p>
    <w:p w14:paraId="03FE283E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485A7D02" w14:textId="2DC9033E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bookmarkStart w:id="0" w:name="_Hlk129612202"/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  <w:bookmarkEnd w:id="0"/>
    </w:p>
    <w:p w14:paraId="527A8F31" w14:textId="77777777" w:rsidR="00731DAD" w:rsidRPr="00C218D3" w:rsidRDefault="00731DAD" w:rsidP="00C218D3">
      <w:pPr>
        <w:pStyle w:val="Heading3"/>
        <w:rPr>
          <w:b/>
          <w:bCs/>
        </w:rPr>
      </w:pPr>
      <w:r w:rsidRPr="00C218D3">
        <w:rPr>
          <w:b/>
          <w:bCs/>
        </w:rPr>
        <w:t>Ž</w:t>
      </w:r>
      <w:r w:rsidR="00606951" w:rsidRPr="00C218D3">
        <w:rPr>
          <w:b/>
          <w:bCs/>
        </w:rPr>
        <w:t>i</w:t>
      </w:r>
      <w:r w:rsidRPr="00C218D3">
        <w:rPr>
          <w:b/>
          <w:bCs/>
        </w:rPr>
        <w:t xml:space="preserve">adateľ so sídlom mimo územia </w:t>
      </w:r>
      <w:r w:rsidR="00606951" w:rsidRPr="00C218D3">
        <w:rPr>
          <w:b/>
          <w:bCs/>
        </w:rPr>
        <w:t>SR:</w:t>
      </w:r>
    </w:p>
    <w:p w14:paraId="42D41FFF" w14:textId="77777777" w:rsidR="00E20364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Názov organizačnej zložky podniku v 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64736720"/>
          <w:placeholder>
            <w:docPart w:val="996784D3B47D4D21822A7F199E6780EA"/>
          </w:placeholder>
          <w:showingPlcHdr/>
          <w:text/>
        </w:sdtPr>
        <w:sdtContent>
          <w:r w:rsidR="00502DAA">
            <w:rPr>
              <w:rStyle w:val="PlaceholderText"/>
            </w:rPr>
            <w:t>názov organizačnej zožky</w:t>
          </w:r>
        </w:sdtContent>
      </w:sdt>
    </w:p>
    <w:p w14:paraId="5EDC4144" w14:textId="77777777"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umiestnenia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23636272"/>
          <w:placeholder>
            <w:docPart w:val="CD315B54F93F472BB4DDADCB9C4B6A12"/>
          </w:placeholder>
          <w:showingPlcHdr/>
          <w:text/>
        </w:sdtPr>
        <w:sdtContent>
          <w:r w:rsidR="00502DAA">
            <w:rPr>
              <w:rStyle w:val="PlaceholderText"/>
            </w:rPr>
            <w:t>adresa</w:t>
          </w:r>
        </w:sdtContent>
      </w:sdt>
    </w:p>
    <w:p w14:paraId="42C0C06B" w14:textId="77777777"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41410046"/>
          <w:placeholder>
            <w:docPart w:val="5C005F97DAEA46428EF1B4403766D3A1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77A2A63B" w14:textId="77777777"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organizačnej</w:t>
      </w:r>
      <w:r w:rsidR="00C85CD3">
        <w:rPr>
          <w:sz w:val="22"/>
          <w:szCs w:val="22"/>
        </w:rPr>
        <w:t xml:space="preserve"> zložky na území SR :</w:t>
      </w:r>
      <w:r w:rsidR="006660F0">
        <w:rPr>
          <w:sz w:val="22"/>
          <w:szCs w:val="22"/>
        </w:rPr>
        <w:t xml:space="preserve">    </w:t>
      </w:r>
      <w:r w:rsidR="00C85C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0454120"/>
          <w:placeholder>
            <w:docPart w:val="4E774ADA80A5447786EB9A2DEFBF40D6"/>
          </w:placeholder>
          <w:showingPlcHdr/>
          <w:text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7089F31F" w14:textId="77777777" w:rsidR="00080ADC" w:rsidRPr="00C218D3" w:rsidRDefault="00080ADC" w:rsidP="00C218D3">
      <w:pPr>
        <w:pStyle w:val="Heading2"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7740D90E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016078570"/>
          <w:placeholder>
            <w:docPart w:val="CF3FA2AE726E49D78B68FB7DC954CA84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0DD3E467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377930220"/>
          <w:placeholder>
            <w:docPart w:val="C0F90CFB508E402E9B5AEF108F5BC82E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14EDEFB4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39984907"/>
          <w:placeholder>
            <w:docPart w:val="E5440A1BA6A84B8DABDD89F26354FB5F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07118D48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4765C22C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672803271"/>
          <w:placeholder>
            <w:docPart w:val="D24EB641829E420EBCA0A7519D40F203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25D6E29C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152511057"/>
          <w:placeholder>
            <w:docPart w:val="730CA8FB972B46479FE6ED6C5A2CEE5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3FC03F3B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1734970550"/>
          <w:placeholder>
            <w:docPart w:val="51DC4827110F4D27955CD137A8784671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4D469BFD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28DB25C8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899854628"/>
          <w:placeholder>
            <w:docPart w:val="EEC6B367627B427EB61C33DF840A0A4B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A454092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2102099912"/>
          <w:placeholder>
            <w:docPart w:val="37D1F2DEC1E8474B806A5E59AD20B23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DCB15DA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59152943"/>
          <w:placeholder>
            <w:docPart w:val="48CCB819975042FC8A18F38C7D175E15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03122CEF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6B526D0B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712683752"/>
          <w:placeholder>
            <w:docPart w:val="0722BC4C3CC44A01B5CA449A1072BED6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42E1CE2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931309983"/>
          <w:placeholder>
            <w:docPart w:val="FF76D3C77C21459BA9E647F75581DA3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0816EB70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9304002"/>
          <w:placeholder>
            <w:docPart w:val="6DC04779088E4FD88BF654F381B1DFA8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7252D94A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6F66CF29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995552165"/>
          <w:placeholder>
            <w:docPart w:val="81DEEEB7AE3D4B56B787EFF2495605F3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6264BA8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742021769"/>
          <w:placeholder>
            <w:docPart w:val="0EA56E81511D4E6D823405614C495BD8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16315E4D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388930582"/>
          <w:placeholder>
            <w:docPart w:val="C3EB1107CC074F86B53C7DBEF702A051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7EFB6385" w14:textId="77777777" w:rsidR="00C20524" w:rsidRDefault="00C20524" w:rsidP="00C20524">
      <w:pPr>
        <w:rPr>
          <w:sz w:val="22"/>
          <w:szCs w:val="22"/>
        </w:rPr>
      </w:pPr>
    </w:p>
    <w:p w14:paraId="0D25E453" w14:textId="77777777" w:rsidR="00C20524" w:rsidRDefault="00C20524" w:rsidP="00C20524">
      <w:pPr>
        <w:outlineLvl w:val="1"/>
        <w:rPr>
          <w:rStyle w:val="Strong"/>
        </w:rPr>
      </w:pPr>
    </w:p>
    <w:p w14:paraId="68904E76" w14:textId="0D192B54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218D3">
        <w:rPr>
          <w:b/>
          <w:bCs/>
        </w:rPr>
        <w:lastRenderedPageBreak/>
        <w:t xml:space="preserve">Zodpovedná osoba, ktorej majú byť </w:t>
      </w:r>
      <w:r w:rsidRPr="001E6022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031EEEBF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011499267"/>
          <w:placeholder>
            <w:docPart w:val="DF4C3F478E9645A38666C34DD3395BF7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4B9BBC0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937791032"/>
          <w:placeholder>
            <w:docPart w:val="2A5B86CCE9674B6DBEF96F0C5067F90F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74648E97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1259678324"/>
          <w:placeholder>
            <w:docPart w:val="C1A4584028854D678D2E25DEAFFEDBBD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50BF1F88" w14:textId="366D88A3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4F2974CE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116592482"/>
          <w:placeholder>
            <w:docPart w:val="DCC1BFD2597B4931B93299CAE5E8C4DA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0472D8DC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871461303"/>
          <w:placeholder>
            <w:docPart w:val="AD902FE142624C56B31058CFE4B49763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4F6111D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435135611"/>
          <w:placeholder>
            <w:docPart w:val="C5D025D6E6DA440993497526AF7F9CF4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EFB7149" w14:textId="0FD9714A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7F35B8A2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608858770"/>
          <w:placeholder>
            <w:docPart w:val="48A92053F67C4CBCADA95AB4BAC5F83F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4AF92B1E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303319886"/>
          <w:placeholder>
            <w:docPart w:val="1CEFA6A41162491DBC522DDB65CD409A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53F7F8EF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1911265899"/>
          <w:placeholder>
            <w:docPart w:val="3EA92F4397BA40519BB46C9E7EFE7A5F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6B15DD43" w14:textId="45154842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40D63785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283844240"/>
          <w:placeholder>
            <w:docPart w:val="EAE1270006ED41A7AD0B7516697DEFB1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51CBD9C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081568239"/>
          <w:placeholder>
            <w:docPart w:val="25684FC8ACE146C2BE755CEC7006A9FD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6AA2F0C5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06609477"/>
          <w:placeholder>
            <w:docPart w:val="375C26C3F6CD4BB9BDBCED5BECA28CC8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07FBB360" w14:textId="7B71D617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5E1D1C60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943733056"/>
          <w:placeholder>
            <w:docPart w:val="C6A05EC47AC24813AA12E94BB3279EA2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1DD6790D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299147449"/>
          <w:placeholder>
            <w:docPart w:val="8294EB8C46D143C89CEB2A578176ACBD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7EEA9F6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2028477450"/>
          <w:placeholder>
            <w:docPart w:val="B487BC27F5404D34A01B1CD3D35470C3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9FB0BB9" w14:textId="77777777" w:rsidR="001E6022" w:rsidRDefault="001E6022" w:rsidP="001E6022">
      <w:pPr>
        <w:rPr>
          <w:sz w:val="22"/>
          <w:szCs w:val="22"/>
        </w:rPr>
      </w:pPr>
    </w:p>
    <w:p w14:paraId="01B4F323" w14:textId="2C85E907" w:rsidR="00C20524" w:rsidRDefault="00C20524" w:rsidP="00C20524">
      <w:pPr>
        <w:outlineLvl w:val="1"/>
        <w:rPr>
          <w:rStyle w:val="Strong"/>
        </w:rPr>
      </w:pPr>
    </w:p>
    <w:p w14:paraId="325394DC" w14:textId="48472178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F0"/>
        </w:rPr>
        <w:t xml:space="preserve">vygenerované </w:t>
      </w:r>
      <w:r>
        <w:rPr>
          <w:b/>
          <w:bCs/>
          <w:color w:val="00B0F0"/>
        </w:rPr>
        <w:t xml:space="preserve">nové </w:t>
      </w:r>
      <w:r w:rsidRPr="00C218D3">
        <w:rPr>
          <w:b/>
          <w:bCs/>
        </w:rPr>
        <w:t xml:space="preserve">prístupové práva: </w:t>
      </w:r>
    </w:p>
    <w:p w14:paraId="4B828BB8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196268477"/>
          <w:placeholder>
            <w:docPart w:val="5E5926BEF6A84E1F9348E66E234565AB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6A36FCD7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358786966"/>
          <w:placeholder>
            <w:docPart w:val="9801E23A7A0443A898088F58019F4833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5A8EACA1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28817907"/>
          <w:placeholder>
            <w:docPart w:val="2CFE134822B34B27BF31B94FEADC93C6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E81853D" w14:textId="0EE0DF79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F0"/>
        </w:rPr>
        <w:t xml:space="preserve">vygenerované </w:t>
      </w:r>
      <w:r>
        <w:rPr>
          <w:b/>
          <w:bCs/>
          <w:color w:val="00B0F0"/>
        </w:rPr>
        <w:t xml:space="preserve">nové </w:t>
      </w:r>
      <w:r w:rsidRPr="00C218D3">
        <w:rPr>
          <w:b/>
          <w:bCs/>
        </w:rPr>
        <w:t xml:space="preserve">prístupové práva: </w:t>
      </w:r>
    </w:p>
    <w:p w14:paraId="39E14C74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2106446671"/>
          <w:placeholder>
            <w:docPart w:val="B502C834E54B4B88B958DD33823089DB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133EC912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737480476"/>
          <w:placeholder>
            <w:docPart w:val="1CFD00742066483EAC81C72773375B58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6AB48397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991564172"/>
          <w:placeholder>
            <w:docPart w:val="D023DAE0AC1C48EEB2FD6196ADE6D3AE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A291FB5" w14:textId="06321FD8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F0"/>
        </w:rPr>
        <w:t xml:space="preserve">vygenerované </w:t>
      </w:r>
      <w:r w:rsidR="007A5885">
        <w:rPr>
          <w:b/>
          <w:bCs/>
          <w:color w:val="00B0F0"/>
        </w:rPr>
        <w:t xml:space="preserve">nové </w:t>
      </w:r>
      <w:r w:rsidRPr="00C218D3">
        <w:rPr>
          <w:b/>
          <w:bCs/>
        </w:rPr>
        <w:t xml:space="preserve">prístupové práva: </w:t>
      </w:r>
    </w:p>
    <w:p w14:paraId="06B23328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370487946"/>
          <w:placeholder>
            <w:docPart w:val="1A8853ABBBD3456A9C469CDCE564BD43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D61352F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295984818"/>
          <w:placeholder>
            <w:docPart w:val="060FD65E44CB422398CA30AB8D2BE372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154239FF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670066523"/>
          <w:placeholder>
            <w:docPart w:val="C7804AE0C7EA452E9829A56C28BB4BE0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8B7B119" w14:textId="4BFC444F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F0"/>
        </w:rPr>
        <w:t xml:space="preserve">vygenerované </w:t>
      </w:r>
      <w:r w:rsidR="007A5885">
        <w:rPr>
          <w:b/>
          <w:bCs/>
          <w:color w:val="00B0F0"/>
        </w:rPr>
        <w:t xml:space="preserve">nové </w:t>
      </w:r>
      <w:r w:rsidRPr="00C218D3">
        <w:rPr>
          <w:b/>
          <w:bCs/>
        </w:rPr>
        <w:t xml:space="preserve">prístupové práva: </w:t>
      </w:r>
    </w:p>
    <w:p w14:paraId="2A11CE2C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2037537280"/>
          <w:placeholder>
            <w:docPart w:val="C8AC7626DBC44FF48FC118487A4029C3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081F2968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60032182"/>
          <w:placeholder>
            <w:docPart w:val="C287BB03914C4F3EB4DFB19756D8DF95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2E842FD5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1646190276"/>
          <w:placeholder>
            <w:docPart w:val="2BA6A6952CCC424794985A2FE96E2E83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02BC8EF" w14:textId="27D5764C" w:rsidR="001E6022" w:rsidRPr="00C218D3" w:rsidRDefault="001E6022" w:rsidP="001E602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E6022">
        <w:rPr>
          <w:b/>
          <w:bCs/>
          <w:color w:val="00B0F0"/>
        </w:rPr>
        <w:t xml:space="preserve">vygenerované </w:t>
      </w:r>
      <w:r w:rsidR="007A5885">
        <w:rPr>
          <w:b/>
          <w:bCs/>
          <w:color w:val="00B0F0"/>
        </w:rPr>
        <w:t xml:space="preserve">nové </w:t>
      </w:r>
      <w:r w:rsidRPr="00C218D3">
        <w:rPr>
          <w:b/>
          <w:bCs/>
        </w:rPr>
        <w:t xml:space="preserve">prístupové práva: </w:t>
      </w:r>
    </w:p>
    <w:p w14:paraId="4AC84866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000778837"/>
          <w:placeholder>
            <w:docPart w:val="4B112B26EE8D4BE4BFBC35B8146632C6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008E4727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605946863"/>
          <w:placeholder>
            <w:docPart w:val="EC33757D7FCE401DA5B1F9751EFAECFF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6D4C4B54" w14:textId="77777777" w:rsidR="001E6022" w:rsidRDefault="001E6022" w:rsidP="001E6022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40372448"/>
          <w:placeholder>
            <w:docPart w:val="0D91491759EF4468ABE9B1DA177250A7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2F2BD25" w14:textId="77777777" w:rsidR="001E6022" w:rsidRDefault="001E6022" w:rsidP="001E6022">
      <w:pPr>
        <w:rPr>
          <w:sz w:val="22"/>
          <w:szCs w:val="22"/>
        </w:rPr>
      </w:pPr>
    </w:p>
    <w:p w14:paraId="28496B51" w14:textId="77777777" w:rsidR="001E6022" w:rsidRDefault="001E6022" w:rsidP="00C20524">
      <w:pPr>
        <w:outlineLvl w:val="1"/>
        <w:rPr>
          <w:rStyle w:val="Strong"/>
        </w:rPr>
      </w:pPr>
    </w:p>
    <w:p w14:paraId="15E034EC" w14:textId="77777777" w:rsidR="00C20524" w:rsidRDefault="00C20524" w:rsidP="00C20524">
      <w:pPr>
        <w:outlineLvl w:val="1"/>
        <w:rPr>
          <w:rStyle w:val="Strong"/>
        </w:rPr>
      </w:pPr>
      <w:r>
        <w:rPr>
          <w:rStyle w:val="Strong"/>
        </w:rPr>
        <w:t xml:space="preserve">V </w:t>
      </w:r>
      <w:sdt>
        <w:sdtPr>
          <w:rPr>
            <w:rStyle w:val="Strong"/>
          </w:rPr>
          <w:id w:val="772592115"/>
          <w:placeholder>
            <w:docPart w:val="AD8B977F201340A5B3FC6A75510E188B"/>
          </w:placeholder>
          <w:showingPlcHdr/>
        </w:sdtPr>
        <w:sdtContent>
          <w:r>
            <w:rPr>
              <w:rStyle w:val="PlaceholderText"/>
            </w:rPr>
            <w:t>mesto</w:t>
          </w:r>
        </w:sdtContent>
      </w:sdt>
      <w:r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D9A3F4F7780748479D65314B87C84DDF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555B05D8" w14:textId="77777777" w:rsidR="00C20524" w:rsidRDefault="00C20524" w:rsidP="00C20524">
      <w:pPr>
        <w:rPr>
          <w:rStyle w:val="Strong"/>
        </w:rPr>
      </w:pPr>
    </w:p>
    <w:p w14:paraId="1FFC2495" w14:textId="77777777" w:rsidR="00C20524" w:rsidRDefault="00C20524" w:rsidP="00C20524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C20524" w14:paraId="4AE8EB82" w14:textId="77777777" w:rsidTr="00A80A42"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27143E4C" w14:textId="77777777" w:rsidR="00C20524" w:rsidRDefault="00C20524" w:rsidP="00A80A42">
            <w:pPr>
              <w:pStyle w:val="Texttabuky"/>
              <w:ind w:left="0"/>
            </w:pPr>
          </w:p>
        </w:tc>
        <w:tc>
          <w:tcPr>
            <w:tcW w:w="361" w:type="dxa"/>
          </w:tcPr>
          <w:p w14:paraId="4EA6BF1A" w14:textId="77777777" w:rsidR="00C20524" w:rsidRDefault="00C20524" w:rsidP="00A80A42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6DFE2BF3" w14:textId="77777777" w:rsidR="00C20524" w:rsidRDefault="00C20524" w:rsidP="00A80A42">
            <w:pPr>
              <w:pStyle w:val="Texttabuky"/>
            </w:pPr>
          </w:p>
        </w:tc>
      </w:tr>
      <w:tr w:rsidR="00C20524" w14:paraId="3D29EA62" w14:textId="77777777" w:rsidTr="00A80A42"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649FB929" w14:textId="77777777"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14:paraId="5E8F390D" w14:textId="77777777"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D30C26">
              <w:t>*</w:t>
            </w:r>
          </w:p>
        </w:tc>
        <w:tc>
          <w:tcPr>
            <w:tcW w:w="361" w:type="dxa"/>
          </w:tcPr>
          <w:p w14:paraId="378C9BCA" w14:textId="77777777" w:rsidR="00C20524" w:rsidRDefault="00C20524" w:rsidP="00A80A42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284155B9" w14:textId="77777777"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14:paraId="6D825CAA" w14:textId="77777777"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D30C26">
              <w:t>*</w:t>
            </w:r>
          </w:p>
        </w:tc>
      </w:tr>
    </w:tbl>
    <w:p w14:paraId="0C117890" w14:textId="77777777" w:rsidR="00C20524" w:rsidRDefault="00C20524" w:rsidP="00C20524">
      <w:pPr>
        <w:rPr>
          <w:rStyle w:val="Strong"/>
        </w:rPr>
      </w:pPr>
    </w:p>
    <w:p w14:paraId="154AE051" w14:textId="43281528" w:rsidR="00857F8F" w:rsidRDefault="00D30C26" w:rsidP="00D30C26">
      <w:pPr>
        <w:jc w:val="both"/>
        <w:rPr>
          <w:rFonts w:ascii="Cambria" w:hAnsi="Cambria"/>
          <w:sz w:val="16"/>
          <w:szCs w:val="16"/>
        </w:rPr>
      </w:pPr>
      <w:r>
        <w:t>*</w:t>
      </w:r>
      <w:r w:rsidRPr="00D30C26">
        <w:rPr>
          <w:sz w:val="16"/>
          <w:szCs w:val="16"/>
        </w:rPr>
        <w:t xml:space="preserve">Ak ide o zahraničnú právnickú osobu, na účely overenia osôb oprávnených konať za spoločnosť predkladá táto zahraničná právnická osoba </w:t>
      </w:r>
      <w:r w:rsidRPr="00D30C26">
        <w:rPr>
          <w:rFonts w:ascii="Cambria" w:hAnsi="Cambria"/>
          <w:sz w:val="16"/>
          <w:szCs w:val="16"/>
        </w:rPr>
        <w:t>osvedčenie o zápise právnickej osoby do obchodného registra alebo inej evidencie alebo obdobný doklad vydaný príslušným orgánom štátu pôvodu, nie starším ako tri mesiace, ak ide o zahraničnú právnickú osobu a ak právo štátu, ktorým sa zahraničná právnická osoba spravuje, ustanovuje povinnosť jej zápisu do obchodného registra alebo inej evidencie</w:t>
      </w:r>
    </w:p>
    <w:p w14:paraId="73C0674F" w14:textId="1855C73C" w:rsidR="007A5885" w:rsidRPr="00D30C26" w:rsidRDefault="007A5885" w:rsidP="00D30C26">
      <w:pPr>
        <w:jc w:val="both"/>
        <w:rPr>
          <w:rStyle w:val="Strong"/>
          <w:sz w:val="16"/>
          <w:szCs w:val="16"/>
        </w:rPr>
      </w:pPr>
      <w:r>
        <w:rPr>
          <w:rFonts w:ascii="Cambria" w:hAnsi="Cambria"/>
          <w:sz w:val="16"/>
          <w:szCs w:val="16"/>
        </w:rPr>
        <w:t>** Nové prístupové práva sa vygenerujú v prípade straty hesla</w:t>
      </w:r>
    </w:p>
    <w:sectPr w:rsidR="007A5885" w:rsidRPr="00D30C26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9184" w14:textId="77777777" w:rsidR="00E6588A" w:rsidRDefault="00E6588A">
      <w:pPr>
        <w:spacing w:line="240" w:lineRule="auto"/>
      </w:pPr>
      <w:r>
        <w:separator/>
      </w:r>
    </w:p>
  </w:endnote>
  <w:endnote w:type="continuationSeparator" w:id="0">
    <w:p w14:paraId="2FC327A7" w14:textId="77777777" w:rsidR="00E6588A" w:rsidRDefault="00E6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78F6" w14:textId="77777777" w:rsidR="00E6588A" w:rsidRDefault="00E6588A">
      <w:pPr>
        <w:spacing w:line="240" w:lineRule="auto"/>
      </w:pPr>
      <w:r>
        <w:separator/>
      </w:r>
    </w:p>
  </w:footnote>
  <w:footnote w:type="continuationSeparator" w:id="0">
    <w:p w14:paraId="7D206032" w14:textId="77777777" w:rsidR="00E6588A" w:rsidRDefault="00E658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5C4"/>
    <w:multiLevelType w:val="hybridMultilevel"/>
    <w:tmpl w:val="0F64C4D4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36D6784C"/>
    <w:multiLevelType w:val="hybridMultilevel"/>
    <w:tmpl w:val="7B6C699A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24411339">
    <w:abstractNumId w:val="9"/>
  </w:num>
  <w:num w:numId="2" w16cid:durableId="1462528489">
    <w:abstractNumId w:val="7"/>
  </w:num>
  <w:num w:numId="3" w16cid:durableId="1896309401">
    <w:abstractNumId w:val="6"/>
  </w:num>
  <w:num w:numId="4" w16cid:durableId="356276387">
    <w:abstractNumId w:val="5"/>
  </w:num>
  <w:num w:numId="5" w16cid:durableId="1916090028">
    <w:abstractNumId w:val="4"/>
  </w:num>
  <w:num w:numId="6" w16cid:durableId="834878208">
    <w:abstractNumId w:val="8"/>
  </w:num>
  <w:num w:numId="7" w16cid:durableId="602109404">
    <w:abstractNumId w:val="3"/>
  </w:num>
  <w:num w:numId="8" w16cid:durableId="1931232895">
    <w:abstractNumId w:val="2"/>
  </w:num>
  <w:num w:numId="9" w16cid:durableId="1219560057">
    <w:abstractNumId w:val="1"/>
  </w:num>
  <w:num w:numId="10" w16cid:durableId="348340366">
    <w:abstractNumId w:val="0"/>
  </w:num>
  <w:num w:numId="11" w16cid:durableId="505487550">
    <w:abstractNumId w:val="10"/>
  </w:num>
  <w:num w:numId="12" w16cid:durableId="1792163275">
    <w:abstractNumId w:val="11"/>
  </w:num>
  <w:num w:numId="13" w16cid:durableId="142358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1fX6+MHeGc0a70ohy9JJW9J+6PiiEgtdz/LAde+7d5a3kjEXbrq4tJs3Go7M7pEcCGlzu1Fb3apWvev8lMJjBg==" w:salt="SXOSdFlZjqniSFB8SctnT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16469"/>
    <w:rsid w:val="0002013D"/>
    <w:rsid w:val="00037E0A"/>
    <w:rsid w:val="00044EDB"/>
    <w:rsid w:val="00075CF6"/>
    <w:rsid w:val="00080ADC"/>
    <w:rsid w:val="00084C69"/>
    <w:rsid w:val="000A1E19"/>
    <w:rsid w:val="000A259B"/>
    <w:rsid w:val="000D3504"/>
    <w:rsid w:val="000E67A9"/>
    <w:rsid w:val="00101ACE"/>
    <w:rsid w:val="00114163"/>
    <w:rsid w:val="0011733B"/>
    <w:rsid w:val="0012609F"/>
    <w:rsid w:val="00133D13"/>
    <w:rsid w:val="0013449A"/>
    <w:rsid w:val="00135F16"/>
    <w:rsid w:val="001434F3"/>
    <w:rsid w:val="00150524"/>
    <w:rsid w:val="001664B8"/>
    <w:rsid w:val="001A569B"/>
    <w:rsid w:val="001E1A53"/>
    <w:rsid w:val="001E6022"/>
    <w:rsid w:val="001F2AA1"/>
    <w:rsid w:val="00225F8F"/>
    <w:rsid w:val="00265EB5"/>
    <w:rsid w:val="00281164"/>
    <w:rsid w:val="00282CE8"/>
    <w:rsid w:val="002F3649"/>
    <w:rsid w:val="00303259"/>
    <w:rsid w:val="003163AA"/>
    <w:rsid w:val="0032740D"/>
    <w:rsid w:val="00341345"/>
    <w:rsid w:val="0037366E"/>
    <w:rsid w:val="00374345"/>
    <w:rsid w:val="003749B8"/>
    <w:rsid w:val="00397C20"/>
    <w:rsid w:val="003B18D2"/>
    <w:rsid w:val="003B4853"/>
    <w:rsid w:val="003E4CA1"/>
    <w:rsid w:val="003F26D6"/>
    <w:rsid w:val="00413455"/>
    <w:rsid w:val="00414262"/>
    <w:rsid w:val="00450843"/>
    <w:rsid w:val="00456F2F"/>
    <w:rsid w:val="00462834"/>
    <w:rsid w:val="004668FB"/>
    <w:rsid w:val="004B694B"/>
    <w:rsid w:val="004C1B31"/>
    <w:rsid w:val="00502DAA"/>
    <w:rsid w:val="00511C18"/>
    <w:rsid w:val="00524AB0"/>
    <w:rsid w:val="00545B04"/>
    <w:rsid w:val="005739F4"/>
    <w:rsid w:val="005802A8"/>
    <w:rsid w:val="00582733"/>
    <w:rsid w:val="005859D4"/>
    <w:rsid w:val="00596690"/>
    <w:rsid w:val="005B70B0"/>
    <w:rsid w:val="005D2B6A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607E"/>
    <w:rsid w:val="00683348"/>
    <w:rsid w:val="006A07DF"/>
    <w:rsid w:val="006A567E"/>
    <w:rsid w:val="006A7FF8"/>
    <w:rsid w:val="006D4748"/>
    <w:rsid w:val="006D7F70"/>
    <w:rsid w:val="006E16C7"/>
    <w:rsid w:val="006F2EFF"/>
    <w:rsid w:val="006F4EC4"/>
    <w:rsid w:val="006F519A"/>
    <w:rsid w:val="007049CD"/>
    <w:rsid w:val="007125A1"/>
    <w:rsid w:val="00731DAD"/>
    <w:rsid w:val="00741A27"/>
    <w:rsid w:val="0077165D"/>
    <w:rsid w:val="007740D5"/>
    <w:rsid w:val="00782E91"/>
    <w:rsid w:val="00790C90"/>
    <w:rsid w:val="007A5885"/>
    <w:rsid w:val="007D28C8"/>
    <w:rsid w:val="007E427E"/>
    <w:rsid w:val="00806380"/>
    <w:rsid w:val="00822281"/>
    <w:rsid w:val="0084597F"/>
    <w:rsid w:val="00857F8F"/>
    <w:rsid w:val="0087103E"/>
    <w:rsid w:val="008B6365"/>
    <w:rsid w:val="008C2623"/>
    <w:rsid w:val="008C2AA8"/>
    <w:rsid w:val="008C62B8"/>
    <w:rsid w:val="008D5C81"/>
    <w:rsid w:val="008E5FCF"/>
    <w:rsid w:val="00915FC5"/>
    <w:rsid w:val="0091625F"/>
    <w:rsid w:val="009243F5"/>
    <w:rsid w:val="00940DDD"/>
    <w:rsid w:val="0094412A"/>
    <w:rsid w:val="00952642"/>
    <w:rsid w:val="009660D7"/>
    <w:rsid w:val="00966C45"/>
    <w:rsid w:val="009707FC"/>
    <w:rsid w:val="00981E71"/>
    <w:rsid w:val="00984167"/>
    <w:rsid w:val="009C252F"/>
    <w:rsid w:val="009D07A1"/>
    <w:rsid w:val="009D13B2"/>
    <w:rsid w:val="009D3068"/>
    <w:rsid w:val="009D4CFD"/>
    <w:rsid w:val="00A17F2A"/>
    <w:rsid w:val="00A234DA"/>
    <w:rsid w:val="00A2403B"/>
    <w:rsid w:val="00A24C2C"/>
    <w:rsid w:val="00A27C98"/>
    <w:rsid w:val="00A53870"/>
    <w:rsid w:val="00A73BB1"/>
    <w:rsid w:val="00A800B5"/>
    <w:rsid w:val="00AA162A"/>
    <w:rsid w:val="00AC5FC7"/>
    <w:rsid w:val="00AE299B"/>
    <w:rsid w:val="00B011EB"/>
    <w:rsid w:val="00B2370E"/>
    <w:rsid w:val="00B30003"/>
    <w:rsid w:val="00B317FC"/>
    <w:rsid w:val="00B351FD"/>
    <w:rsid w:val="00B47CA0"/>
    <w:rsid w:val="00B54D51"/>
    <w:rsid w:val="00B72E57"/>
    <w:rsid w:val="00B83615"/>
    <w:rsid w:val="00BA050B"/>
    <w:rsid w:val="00BB1004"/>
    <w:rsid w:val="00BD09DE"/>
    <w:rsid w:val="00BD4CF2"/>
    <w:rsid w:val="00BF1FA6"/>
    <w:rsid w:val="00C008FB"/>
    <w:rsid w:val="00C02668"/>
    <w:rsid w:val="00C16CDD"/>
    <w:rsid w:val="00C16DF0"/>
    <w:rsid w:val="00C20524"/>
    <w:rsid w:val="00C218D3"/>
    <w:rsid w:val="00C476F3"/>
    <w:rsid w:val="00C55A3F"/>
    <w:rsid w:val="00C65A12"/>
    <w:rsid w:val="00C70C7B"/>
    <w:rsid w:val="00C75321"/>
    <w:rsid w:val="00C760E3"/>
    <w:rsid w:val="00C77418"/>
    <w:rsid w:val="00C84744"/>
    <w:rsid w:val="00C85CD3"/>
    <w:rsid w:val="00C86C34"/>
    <w:rsid w:val="00CB0BD8"/>
    <w:rsid w:val="00CB3003"/>
    <w:rsid w:val="00CC489C"/>
    <w:rsid w:val="00CE3C76"/>
    <w:rsid w:val="00D1208D"/>
    <w:rsid w:val="00D21A80"/>
    <w:rsid w:val="00D264B2"/>
    <w:rsid w:val="00D30C26"/>
    <w:rsid w:val="00D32FB0"/>
    <w:rsid w:val="00D36B26"/>
    <w:rsid w:val="00D65C95"/>
    <w:rsid w:val="00D70CA1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2415D"/>
    <w:rsid w:val="00E6588A"/>
    <w:rsid w:val="00EA4909"/>
    <w:rsid w:val="00EA51BA"/>
    <w:rsid w:val="00EB1A52"/>
    <w:rsid w:val="00EB491F"/>
    <w:rsid w:val="00EC4DF7"/>
    <w:rsid w:val="00EE72EC"/>
    <w:rsid w:val="00EF5211"/>
    <w:rsid w:val="00F050C9"/>
    <w:rsid w:val="00F13DF5"/>
    <w:rsid w:val="00F25F7F"/>
    <w:rsid w:val="00F47D69"/>
    <w:rsid w:val="00F87E20"/>
    <w:rsid w:val="00F94F21"/>
    <w:rsid w:val="00FC4FB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D0ECD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F65F44" w:rsidP="00F65F44">
          <w:pPr>
            <w:pStyle w:val="D3E02DB6228F448C82FB07FE722F6919"/>
          </w:pPr>
          <w:r>
            <w:rPr>
              <w:rStyle w:val="PlaceholderText"/>
            </w:rPr>
            <w:t>IČO ak bolo pridelené na území SR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F65F44" w:rsidP="00F65F44">
          <w:pPr>
            <w:pStyle w:val="9D80862309E5465E9B54FBE1E3E598A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F65F44" w:rsidP="00F65F44">
          <w:pPr>
            <w:pStyle w:val="710E98C028794BC59B3815C75BCF67D0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F65F44" w:rsidP="00F65F44">
          <w:pPr>
            <w:pStyle w:val="20308BC864F54630A8284CDA5913742D"/>
          </w:pPr>
          <w:r>
            <w:rPr>
              <w:rStyle w:val="PlaceholderText"/>
            </w:rPr>
            <w:t>názov spoločnosti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F65F44" w:rsidP="00F65F44">
          <w:pPr>
            <w:pStyle w:val="BF2489B04A51453CA6527044B31C2F4D"/>
          </w:pPr>
          <w:r>
            <w:rPr>
              <w:rStyle w:val="PlaceholderText"/>
            </w:rPr>
            <w:t>ulica</w:t>
          </w:r>
        </w:p>
      </w:docPartBody>
    </w:docPart>
    <w:docPart>
      <w:docPartPr>
        <w:name w:val="996784D3B47D4D21822A7F199E678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523F9-6152-4352-81A0-F162F1796CF0}"/>
      </w:docPartPr>
      <w:docPartBody>
        <w:p w:rsidR="00BF541F" w:rsidRDefault="00F65F44" w:rsidP="00F65F44">
          <w:pPr>
            <w:pStyle w:val="996784D3B47D4D21822A7F199E6780EA"/>
          </w:pPr>
          <w:r>
            <w:rPr>
              <w:rStyle w:val="PlaceholderText"/>
            </w:rPr>
            <w:t>názov organizačnej zožky</w:t>
          </w:r>
        </w:p>
      </w:docPartBody>
    </w:docPart>
    <w:docPart>
      <w:docPartPr>
        <w:name w:val="CD315B54F93F472BB4DDADCB9C4B6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997FC8-7581-4BAB-8A26-8747234F2939}"/>
      </w:docPartPr>
      <w:docPartBody>
        <w:p w:rsidR="00BF541F" w:rsidRDefault="00F65F44" w:rsidP="00F65F44">
          <w:pPr>
            <w:pStyle w:val="CD315B54F93F472BB4DDADCB9C4B6A12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5C005F97DAEA46428EF1B4403766D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C3EE2-CD29-4053-B078-36C52ADAF624}"/>
      </w:docPartPr>
      <w:docPartBody>
        <w:p w:rsidR="00BF541F" w:rsidRDefault="00F65F44" w:rsidP="00F65F44">
          <w:pPr>
            <w:pStyle w:val="5C005F97DAEA46428EF1B4403766D3A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E774ADA80A5447786EB9A2DEFBF4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C1DD5-2875-459B-ABD0-A70F090E531F}"/>
      </w:docPartPr>
      <w:docPartBody>
        <w:p w:rsidR="00BF541F" w:rsidRDefault="00F65F44" w:rsidP="00F65F44">
          <w:pPr>
            <w:pStyle w:val="4E774ADA80A5447786EB9A2DEFBF40D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F3FA2AE726E49D78B68FB7DC954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BA18-DD7A-4B7B-89EA-81DB9CE79F69}"/>
      </w:docPartPr>
      <w:docPartBody>
        <w:p w:rsidR="00E10989" w:rsidRDefault="00F65F44" w:rsidP="00F65F44">
          <w:pPr>
            <w:pStyle w:val="CF3FA2AE726E49D78B68FB7DC954CA84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C0F90CFB508E402E9B5AEF108F5B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2031-A3EA-49BE-B9DB-44D3F7BAF4BA}"/>
      </w:docPartPr>
      <w:docPartBody>
        <w:p w:rsidR="00E10989" w:rsidRDefault="00F65F44" w:rsidP="00F65F44">
          <w:pPr>
            <w:pStyle w:val="C0F90CFB508E402E9B5AEF108F5BC82E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5440A1BA6A84B8DABDD89F26354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1370-0B9E-4664-95E2-25658AF59DA3}"/>
      </w:docPartPr>
      <w:docPartBody>
        <w:p w:rsidR="00E10989" w:rsidRDefault="00F65F44" w:rsidP="00F65F44">
          <w:pPr>
            <w:pStyle w:val="E5440A1BA6A84B8DABDD89F26354FB5F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A8611DF53FF410B910987027307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834D-04FE-498E-874C-CA708D808519}"/>
      </w:docPartPr>
      <w:docPartBody>
        <w:p w:rsidR="00E926ED" w:rsidRDefault="00F65F44" w:rsidP="00F65F44">
          <w:pPr>
            <w:pStyle w:val="FA8611DF53FF410B910987027307CC22"/>
          </w:pPr>
          <w:r>
            <w:rPr>
              <w:rStyle w:val="PlaceholderText"/>
            </w:rPr>
            <w:t>v</w:t>
          </w:r>
          <w:r w:rsidRPr="00C632B4">
            <w:rPr>
              <w:rStyle w:val="PlaceholderText"/>
            </w:rPr>
            <w:t>yberte položku</w:t>
          </w:r>
        </w:p>
      </w:docPartBody>
    </w:docPart>
    <w:docPart>
      <w:docPartPr>
        <w:name w:val="30ED5AC0BBB540A1AC0549993393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584B-25F5-4869-B7B5-60559DA36A35}"/>
      </w:docPartPr>
      <w:docPartBody>
        <w:p w:rsidR="00E926ED" w:rsidRDefault="00F65F44" w:rsidP="00F65F44">
          <w:pPr>
            <w:pStyle w:val="30ED5AC0BBB540A1AC05499933934D8D"/>
          </w:pPr>
          <w:r w:rsidRPr="003749B8">
            <w:rPr>
              <w:rStyle w:val="PlaceholderText"/>
            </w:rPr>
            <w:t>obec</w:t>
          </w:r>
        </w:p>
      </w:docPartBody>
    </w:docPart>
    <w:docPart>
      <w:docPartPr>
        <w:name w:val="28DD7839B3064EB7A1AF6D0ACB68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9B2A-8F84-4FFE-AFA7-19097D23ACD0}"/>
      </w:docPartPr>
      <w:docPartBody>
        <w:p w:rsidR="00E926ED" w:rsidRDefault="00F65F44" w:rsidP="00F65F44">
          <w:pPr>
            <w:pStyle w:val="28DD7839B3064EB7A1AF6D0ACB68CD40"/>
          </w:pPr>
          <w:r w:rsidRPr="003749B8">
            <w:rPr>
              <w:rStyle w:val="PlaceholderText"/>
            </w:rPr>
            <w:t>štát</w:t>
          </w:r>
        </w:p>
      </w:docPartBody>
    </w:docPart>
    <w:docPart>
      <w:docPartPr>
        <w:name w:val="441F9FAA77A5404880E5CE7FD691C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BA60-287A-45FF-95E9-BF9F9D766E2A}"/>
      </w:docPartPr>
      <w:docPartBody>
        <w:p w:rsidR="00051A0A" w:rsidRDefault="00F65F44" w:rsidP="00F65F44">
          <w:pPr>
            <w:pStyle w:val="441F9FAA77A5404880E5CE7FD691C2C3"/>
          </w:pPr>
          <w:r>
            <w:rPr>
              <w:rStyle w:val="PlaceholderText"/>
            </w:rPr>
            <w:t>v</w:t>
          </w:r>
          <w:r w:rsidRPr="00C632B4">
            <w:rPr>
              <w:rStyle w:val="PlaceholderText"/>
            </w:rPr>
            <w:t>yberte položku</w:t>
          </w:r>
        </w:p>
      </w:docPartBody>
    </w:docPart>
    <w:docPart>
      <w:docPartPr>
        <w:name w:val="B8DD37CCE3BB4B5385E15578541F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BEC4-3361-4EB4-983F-13959225D5EE}"/>
      </w:docPartPr>
      <w:docPartBody>
        <w:p w:rsidR="00051A0A" w:rsidRDefault="00F65F44" w:rsidP="00F65F44">
          <w:pPr>
            <w:pStyle w:val="B8DD37CCE3BB4B5385E15578541F19C0"/>
          </w:pPr>
          <w:r>
            <w:rPr>
              <w:rStyle w:val="PlaceholderText"/>
            </w:rPr>
            <w:t>LEI v prípade, ak nebolo pridelené IČO na území SR</w:t>
          </w:r>
        </w:p>
      </w:docPartBody>
    </w:docPart>
    <w:docPart>
      <w:docPartPr>
        <w:name w:val="D24EB641829E420EBCA0A7519D40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CB65-414D-4809-A950-E60A5092F6AE}"/>
      </w:docPartPr>
      <w:docPartBody>
        <w:p w:rsidR="00051A0A" w:rsidRDefault="00F65F44" w:rsidP="00F65F44">
          <w:pPr>
            <w:pStyle w:val="D24EB641829E420EBCA0A7519D40F203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730CA8FB972B46479FE6ED6C5A2C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A3ED-70E0-45A2-B315-B1DFBFB8DD50}"/>
      </w:docPartPr>
      <w:docPartBody>
        <w:p w:rsidR="00051A0A" w:rsidRDefault="00F65F44" w:rsidP="00F65F44">
          <w:pPr>
            <w:pStyle w:val="730CA8FB972B46479FE6ED6C5A2CEE5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1DC4827110F4D27955CD137A878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C801-A3D8-4477-B19B-5D428CA6E2FD}"/>
      </w:docPartPr>
      <w:docPartBody>
        <w:p w:rsidR="00051A0A" w:rsidRDefault="00F65F44" w:rsidP="00F65F44">
          <w:pPr>
            <w:pStyle w:val="51DC4827110F4D27955CD137A878467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EEC6B367627B427EB61C33DF840A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F1F5-8E9F-4982-AC22-30DB1EB7AABC}"/>
      </w:docPartPr>
      <w:docPartBody>
        <w:p w:rsidR="00051A0A" w:rsidRDefault="00F65F44" w:rsidP="00F65F44">
          <w:pPr>
            <w:pStyle w:val="EEC6B367627B427EB61C33DF840A0A4B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37D1F2DEC1E8474B806A5E59AD20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9579-9496-4D94-80E9-88DB869976B3}"/>
      </w:docPartPr>
      <w:docPartBody>
        <w:p w:rsidR="00051A0A" w:rsidRDefault="00F65F44" w:rsidP="00F65F44">
          <w:pPr>
            <w:pStyle w:val="37D1F2DEC1E8474B806A5E59AD20B23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48CCB819975042FC8A18F38C7D17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D94F-F3CC-43E8-9831-D9B5194E4441}"/>
      </w:docPartPr>
      <w:docPartBody>
        <w:p w:rsidR="00051A0A" w:rsidRDefault="00F65F44" w:rsidP="00F65F44">
          <w:pPr>
            <w:pStyle w:val="48CCB819975042FC8A18F38C7D175E15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0722BC4C3CC44A01B5CA449A1072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003A-98B5-4906-8F4C-7230C5951C3A}"/>
      </w:docPartPr>
      <w:docPartBody>
        <w:p w:rsidR="00051A0A" w:rsidRDefault="00F65F44" w:rsidP="00F65F44">
          <w:pPr>
            <w:pStyle w:val="0722BC4C3CC44A01B5CA449A1072BED6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FF76D3C77C21459BA9E647F7558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7FD7-08FD-4C62-ADBA-E1AEDB5D5B33}"/>
      </w:docPartPr>
      <w:docPartBody>
        <w:p w:rsidR="00051A0A" w:rsidRDefault="00F65F44" w:rsidP="00F65F44">
          <w:pPr>
            <w:pStyle w:val="FF76D3C77C21459BA9E647F75581DA3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DC04779088E4FD88BF654F381B1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8099-E334-4D8E-9CB5-960D5E41DCE4}"/>
      </w:docPartPr>
      <w:docPartBody>
        <w:p w:rsidR="00051A0A" w:rsidRDefault="00F65F44" w:rsidP="00F65F44">
          <w:pPr>
            <w:pStyle w:val="6DC04779088E4FD88BF654F381B1DFA8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81DEEEB7AE3D4B56B787EFF24956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1619-FF47-4CE1-9D3C-DA10B806DFF1}"/>
      </w:docPartPr>
      <w:docPartBody>
        <w:p w:rsidR="00051A0A" w:rsidRDefault="00F65F44" w:rsidP="00F65F44">
          <w:pPr>
            <w:pStyle w:val="81DEEEB7AE3D4B56B787EFF2495605F3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EA56E81511D4E6D823405614C49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D0E2-7F5F-4B8C-8F06-48E7E806671D}"/>
      </w:docPartPr>
      <w:docPartBody>
        <w:p w:rsidR="00051A0A" w:rsidRDefault="00F65F44" w:rsidP="00F65F44">
          <w:pPr>
            <w:pStyle w:val="0EA56E81511D4E6D823405614C495BD8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3EB1107CC074F86B53C7DBEF702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C74D-30FD-46DD-AF7D-0363DBF5B531}"/>
      </w:docPartPr>
      <w:docPartBody>
        <w:p w:rsidR="00051A0A" w:rsidRDefault="00F65F44" w:rsidP="00F65F44">
          <w:pPr>
            <w:pStyle w:val="C3EB1107CC074F86B53C7DBEF702A05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AD8B977F201340A5B3FC6A75510E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005D-D2DC-4762-B619-4A381E3D3AE7}"/>
      </w:docPartPr>
      <w:docPartBody>
        <w:p w:rsidR="00051A0A" w:rsidRDefault="00F65F44" w:rsidP="00F65F44">
          <w:pPr>
            <w:pStyle w:val="AD8B977F201340A5B3FC6A75510E188B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D9A3F4F7780748479D65314B87C8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B836-EA1F-4A0E-93F3-2FFB28F3058B}"/>
      </w:docPartPr>
      <w:docPartBody>
        <w:p w:rsidR="00051A0A" w:rsidRDefault="00F65F44" w:rsidP="00F65F44">
          <w:pPr>
            <w:pStyle w:val="D9A3F4F7780748479D65314B87C84DDF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DF4C3F478E9645A38666C34DD339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8DAB-7508-469D-9DE7-90891685C741}"/>
      </w:docPartPr>
      <w:docPartBody>
        <w:p w:rsidR="006C63BF" w:rsidRDefault="00F65F44" w:rsidP="00F65F44">
          <w:pPr>
            <w:pStyle w:val="DF4C3F478E9645A38666C34DD3395BF7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2A5B86CCE9674B6DBEF96F0C5067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8657-4579-4774-B394-681936E4FD1C}"/>
      </w:docPartPr>
      <w:docPartBody>
        <w:p w:rsidR="006C63BF" w:rsidRDefault="00F65F44" w:rsidP="00F65F44">
          <w:pPr>
            <w:pStyle w:val="2A5B86CCE9674B6DBEF96F0C5067F90F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1A4584028854D678D2E25DEAFFE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0887-AF41-4C22-85CB-F6460B3801C1}"/>
      </w:docPartPr>
      <w:docPartBody>
        <w:p w:rsidR="006C63BF" w:rsidRDefault="00F65F44" w:rsidP="00F65F44">
          <w:pPr>
            <w:pStyle w:val="C1A4584028854D678D2E25DEAFFEDBBD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DCC1BFD2597B4931B93299CAE5E8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F624-8FB9-440D-974A-822B5E0FF4AF}"/>
      </w:docPartPr>
      <w:docPartBody>
        <w:p w:rsidR="006C63BF" w:rsidRDefault="00F65F44" w:rsidP="00F65F44">
          <w:pPr>
            <w:pStyle w:val="DCC1BFD2597B4931B93299CAE5E8C4DA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AD902FE142624C56B31058CFE4B49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8226-BEF1-4F80-B0FE-857639BEAC2C}"/>
      </w:docPartPr>
      <w:docPartBody>
        <w:p w:rsidR="006C63BF" w:rsidRDefault="00F65F44" w:rsidP="00F65F44">
          <w:pPr>
            <w:pStyle w:val="AD902FE142624C56B31058CFE4B49763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5D025D6E6DA440993497526AF7F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FB3F-26CF-4FBC-BA13-4C82417AF40D}"/>
      </w:docPartPr>
      <w:docPartBody>
        <w:p w:rsidR="006C63BF" w:rsidRDefault="00F65F44" w:rsidP="00F65F44">
          <w:pPr>
            <w:pStyle w:val="C5D025D6E6DA440993497526AF7F9CF4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8A92053F67C4CBCADA95AB4BAC5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EE9F-B837-4C97-97FD-3DDADE266A70}"/>
      </w:docPartPr>
      <w:docPartBody>
        <w:p w:rsidR="006C63BF" w:rsidRDefault="00F65F44" w:rsidP="00F65F44">
          <w:pPr>
            <w:pStyle w:val="48A92053F67C4CBCADA95AB4BAC5F83F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1CEFA6A41162491DBC522DDB65CD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3906-6DC9-4AD3-B2E2-649D651AA6E6}"/>
      </w:docPartPr>
      <w:docPartBody>
        <w:p w:rsidR="006C63BF" w:rsidRDefault="00F65F44" w:rsidP="00F65F44">
          <w:pPr>
            <w:pStyle w:val="1CEFA6A41162491DBC522DDB65CD409A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EA92F4397BA40519BB46C9E7EFE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5B31-3E15-48EE-9640-25ECF6403868}"/>
      </w:docPartPr>
      <w:docPartBody>
        <w:p w:rsidR="006C63BF" w:rsidRDefault="00F65F44" w:rsidP="00F65F44">
          <w:pPr>
            <w:pStyle w:val="3EA92F4397BA40519BB46C9E7EFE7A5F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EAE1270006ED41A7AD0B7516697D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B0DD-BFB1-4C29-8207-321128FFDC91}"/>
      </w:docPartPr>
      <w:docPartBody>
        <w:p w:rsidR="006C63BF" w:rsidRDefault="00F65F44" w:rsidP="00F65F44">
          <w:pPr>
            <w:pStyle w:val="EAE1270006ED41A7AD0B7516697DEFB1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25684FC8ACE146C2BE755CEC7006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1CCB-38FE-463A-AE44-D1BA9288B437}"/>
      </w:docPartPr>
      <w:docPartBody>
        <w:p w:rsidR="006C63BF" w:rsidRDefault="00F65F44" w:rsidP="00F65F44">
          <w:pPr>
            <w:pStyle w:val="25684FC8ACE146C2BE755CEC7006A9FD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75C26C3F6CD4BB9BDBCED5BECA2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0F39-3542-4D96-AABD-B09D734C2BB8}"/>
      </w:docPartPr>
      <w:docPartBody>
        <w:p w:rsidR="006C63BF" w:rsidRDefault="00F65F44" w:rsidP="00F65F44">
          <w:pPr>
            <w:pStyle w:val="375C26C3F6CD4BB9BDBCED5BECA28CC8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C6A05EC47AC24813AA12E94BB3279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EDB4-6BAA-4A86-9B39-88568490D5A2}"/>
      </w:docPartPr>
      <w:docPartBody>
        <w:p w:rsidR="006C63BF" w:rsidRDefault="00F65F44" w:rsidP="00F65F44">
          <w:pPr>
            <w:pStyle w:val="C6A05EC47AC24813AA12E94BB3279EA2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8294EB8C46D143C89CEB2A578176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4860-B8AE-4FB6-A5CC-232D692AE52E}"/>
      </w:docPartPr>
      <w:docPartBody>
        <w:p w:rsidR="006C63BF" w:rsidRDefault="00F65F44" w:rsidP="00F65F44">
          <w:pPr>
            <w:pStyle w:val="8294EB8C46D143C89CEB2A578176ACBD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487BC27F5404D34A01B1CD3D354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9161-05C1-46DF-8D76-14D5320A6ADC}"/>
      </w:docPartPr>
      <w:docPartBody>
        <w:p w:rsidR="006C63BF" w:rsidRDefault="00F65F44" w:rsidP="00F65F44">
          <w:pPr>
            <w:pStyle w:val="B487BC27F5404D34A01B1CD3D35470C3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5E5926BEF6A84E1F9348E66E2345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C86B-B510-4ED1-AE76-09769600ECD7}"/>
      </w:docPartPr>
      <w:docPartBody>
        <w:p w:rsidR="006C63BF" w:rsidRDefault="00F65F44" w:rsidP="00F65F44">
          <w:pPr>
            <w:pStyle w:val="5E5926BEF6A84E1F9348E66E234565AB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9801E23A7A0443A898088F58019F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7834-099C-4EC1-A743-8F23BC44568B}"/>
      </w:docPartPr>
      <w:docPartBody>
        <w:p w:rsidR="006C63BF" w:rsidRDefault="00F65F44" w:rsidP="00F65F44">
          <w:pPr>
            <w:pStyle w:val="9801E23A7A0443A898088F58019F4833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CFE134822B34B27BF31B94FEADC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E075-1EAD-42A8-9907-A849A1D114E2}"/>
      </w:docPartPr>
      <w:docPartBody>
        <w:p w:rsidR="006C63BF" w:rsidRDefault="00F65F44" w:rsidP="00F65F44">
          <w:pPr>
            <w:pStyle w:val="2CFE134822B34B27BF31B94FEADC93C6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B502C834E54B4B88B958DD338230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8E4F-06B5-49DC-88D3-8846D038495C}"/>
      </w:docPartPr>
      <w:docPartBody>
        <w:p w:rsidR="006C63BF" w:rsidRDefault="00F65F44" w:rsidP="00F65F44">
          <w:pPr>
            <w:pStyle w:val="B502C834E54B4B88B958DD33823089DB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1CFD00742066483EAC81C7277337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2D0F-9CC3-40BE-909D-87A2D10386F1}"/>
      </w:docPartPr>
      <w:docPartBody>
        <w:p w:rsidR="006C63BF" w:rsidRDefault="00F65F44" w:rsidP="00F65F44">
          <w:pPr>
            <w:pStyle w:val="1CFD00742066483EAC81C72773375B58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D023DAE0AC1C48EEB2FD6196ADE6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7D28-EF52-4046-BC00-6FA3FE4A71C5}"/>
      </w:docPartPr>
      <w:docPartBody>
        <w:p w:rsidR="006C63BF" w:rsidRDefault="00F65F44" w:rsidP="00F65F44">
          <w:pPr>
            <w:pStyle w:val="D023DAE0AC1C48EEB2FD6196ADE6D3AE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1A8853ABBBD3456A9C469CDCE564B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EEBC-9298-41E9-A524-D0670EE956E1}"/>
      </w:docPartPr>
      <w:docPartBody>
        <w:p w:rsidR="006C63BF" w:rsidRDefault="00F65F44" w:rsidP="00F65F44">
          <w:pPr>
            <w:pStyle w:val="1A8853ABBBD3456A9C469CDCE564BD43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60FD65E44CB422398CA30AB8D2B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DA37B-9472-4C72-A71A-C2A12AF28450}"/>
      </w:docPartPr>
      <w:docPartBody>
        <w:p w:rsidR="006C63BF" w:rsidRDefault="00F65F44" w:rsidP="00F65F44">
          <w:pPr>
            <w:pStyle w:val="060FD65E44CB422398CA30AB8D2BE372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7804AE0C7EA452E9829A56C28BB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C526-8633-451C-ADB2-6DB2A4D0BCFF}"/>
      </w:docPartPr>
      <w:docPartBody>
        <w:p w:rsidR="006C63BF" w:rsidRDefault="00F65F44" w:rsidP="00F65F44">
          <w:pPr>
            <w:pStyle w:val="C7804AE0C7EA452E9829A56C28BB4BE0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C8AC7626DBC44FF48FC118487A4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5CEB-EF45-4FA9-B319-35927B6EE028}"/>
      </w:docPartPr>
      <w:docPartBody>
        <w:p w:rsidR="006C63BF" w:rsidRDefault="00F65F44" w:rsidP="00F65F44">
          <w:pPr>
            <w:pStyle w:val="C8AC7626DBC44FF48FC118487A4029C3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C287BB03914C4F3EB4DFB19756D8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D2F2-41D2-4FB2-85D2-85BED7736638}"/>
      </w:docPartPr>
      <w:docPartBody>
        <w:p w:rsidR="006C63BF" w:rsidRDefault="00F65F44" w:rsidP="00F65F44">
          <w:pPr>
            <w:pStyle w:val="C287BB03914C4F3EB4DFB19756D8DF95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BA6A6952CCC424794985A2FE96E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1627-E87A-4F21-862B-5099B73EA055}"/>
      </w:docPartPr>
      <w:docPartBody>
        <w:p w:rsidR="006C63BF" w:rsidRDefault="00F65F44" w:rsidP="00F65F44">
          <w:pPr>
            <w:pStyle w:val="2BA6A6952CCC424794985A2FE96E2E83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B112B26EE8D4BE4BFBC35B81466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2588C-9E18-4563-B8CC-0E230CA5BCEC}"/>
      </w:docPartPr>
      <w:docPartBody>
        <w:p w:rsidR="006C63BF" w:rsidRDefault="00F65F44" w:rsidP="00F65F44">
          <w:pPr>
            <w:pStyle w:val="4B112B26EE8D4BE4BFBC35B8146632C61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EC33757D7FCE401DA5B1F9751EFA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918C-9C17-4FB8-A087-B397F7E41A75}"/>
      </w:docPartPr>
      <w:docPartBody>
        <w:p w:rsidR="006C63BF" w:rsidRDefault="00F65F44" w:rsidP="00F65F44">
          <w:pPr>
            <w:pStyle w:val="EC33757D7FCE401DA5B1F9751EFAECFF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0D91491759EF4468ABE9B1DA1772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4B41-611C-4CD2-BB99-AD51B483F902}"/>
      </w:docPartPr>
      <w:docPartBody>
        <w:p w:rsidR="006C63BF" w:rsidRDefault="00F65F44" w:rsidP="00F65F44">
          <w:pPr>
            <w:pStyle w:val="0D91491759EF4468ABE9B1DA177250A71"/>
          </w:pPr>
          <w:r>
            <w:rPr>
              <w:rStyle w:val="PlaceholderText"/>
            </w:rPr>
            <w:t>telefónne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51A0A"/>
    <w:rsid w:val="00180740"/>
    <w:rsid w:val="001D7EF7"/>
    <w:rsid w:val="00207227"/>
    <w:rsid w:val="002B6A04"/>
    <w:rsid w:val="005B25B3"/>
    <w:rsid w:val="005D2EF6"/>
    <w:rsid w:val="006C63BF"/>
    <w:rsid w:val="006F3B22"/>
    <w:rsid w:val="00AE1D5A"/>
    <w:rsid w:val="00BC40EA"/>
    <w:rsid w:val="00BF541F"/>
    <w:rsid w:val="00C644F8"/>
    <w:rsid w:val="00D43FA0"/>
    <w:rsid w:val="00D47854"/>
    <w:rsid w:val="00E10989"/>
    <w:rsid w:val="00E926ED"/>
    <w:rsid w:val="00ED35B6"/>
    <w:rsid w:val="00F65F44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81BD5D3D31487C9982931C8DBCE678">
    <w:name w:val="3D81BD5D3D31487C9982931C8DBCE678"/>
    <w:rsid w:val="00F65F44"/>
  </w:style>
  <w:style w:type="character" w:styleId="PlaceholderText">
    <w:name w:val="Placeholder Text"/>
    <w:basedOn w:val="DefaultParagraphFont"/>
    <w:uiPriority w:val="99"/>
    <w:semiHidden/>
    <w:rsid w:val="00F65F44"/>
    <w:rPr>
      <w:color w:val="595959" w:themeColor="text1" w:themeTint="A6"/>
    </w:rPr>
  </w:style>
  <w:style w:type="paragraph" w:customStyle="1" w:styleId="20308BC864F54630A8284CDA5913742D">
    <w:name w:val="20308BC864F54630A8284CDA5913742D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1F9FAA77A5404880E5CE7FD691C2C3">
    <w:name w:val="441F9FAA77A5404880E5CE7FD691C2C3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">
    <w:name w:val="BF2489B04A51453CA6527044B31C2F4D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0ED5AC0BBB540A1AC05499933934D8D">
    <w:name w:val="30ED5AC0BBB540A1AC05499933934D8D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D7839B3064EB7A1AF6D0ACB68CD40">
    <w:name w:val="28DD7839B3064EB7A1AF6D0ACB68CD40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8611DF53FF410B910987027307CC22">
    <w:name w:val="FA8611DF53FF410B910987027307CC22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">
    <w:name w:val="D3E02DB6228F448C82FB07FE722F6919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DD37CCE3BB4B5385E15578541F19C0">
    <w:name w:val="B8DD37CCE3BB4B5385E15578541F19C0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">
    <w:name w:val="9D80862309E5465E9B54FBE1E3E598A2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">
    <w:name w:val="710E98C028794BC59B3815C75BCF67D0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">
    <w:name w:val="996784D3B47D4D21822A7F199E6780EA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">
    <w:name w:val="CD315B54F93F472BB4DDADCB9C4B6A12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">
    <w:name w:val="5C005F97DAEA46428EF1B4403766D3A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">
    <w:name w:val="4E774ADA80A5447786EB9A2DEFBF40D6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3FA2AE726E49D78B68FB7DC954CA84">
    <w:name w:val="CF3FA2AE726E49D78B68FB7DC954CA84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F90CFB508E402E9B5AEF108F5BC82E">
    <w:name w:val="C0F90CFB508E402E9B5AEF108F5BC82E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5440A1BA6A84B8DABDD89F26354FB5F">
    <w:name w:val="E5440A1BA6A84B8DABDD89F26354FB5F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24EB641829E420EBCA0A7519D40F203">
    <w:name w:val="D24EB641829E420EBCA0A7519D40F203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0CA8FB972B46479FE6ED6C5A2CEE56">
    <w:name w:val="730CA8FB972B46479FE6ED6C5A2CEE56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DC4827110F4D27955CD137A8784671">
    <w:name w:val="51DC4827110F4D27955CD137A878467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EC6B367627B427EB61C33DF840A0A4B">
    <w:name w:val="EEC6B367627B427EB61C33DF840A0A4B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D1F2DEC1E8474B806A5E59AD20B236">
    <w:name w:val="37D1F2DEC1E8474B806A5E59AD20B236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8CCB819975042FC8A18F38C7D175E15">
    <w:name w:val="48CCB819975042FC8A18F38C7D175E15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22BC4C3CC44A01B5CA449A1072BED6">
    <w:name w:val="0722BC4C3CC44A01B5CA449A1072BED6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F76D3C77C21459BA9E647F75581DA36">
    <w:name w:val="FF76D3C77C21459BA9E647F75581DA36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C04779088E4FD88BF654F381B1DFA8">
    <w:name w:val="6DC04779088E4FD88BF654F381B1DFA8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1DEEEB7AE3D4B56B787EFF2495605F3">
    <w:name w:val="81DEEEB7AE3D4B56B787EFF2495605F3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A56E81511D4E6D823405614C495BD8">
    <w:name w:val="0EA56E81511D4E6D823405614C495BD8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EB1107CC074F86B53C7DBEF702A051">
    <w:name w:val="C3EB1107CC074F86B53C7DBEF702A05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4C3F478E9645A38666C34DD3395BF71">
    <w:name w:val="DF4C3F478E9645A38666C34DD3395BF7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5B86CCE9674B6DBEF96F0C5067F90F1">
    <w:name w:val="2A5B86CCE9674B6DBEF96F0C5067F90F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A4584028854D678D2E25DEAFFEDBBD1">
    <w:name w:val="C1A4584028854D678D2E25DEAFFEDBBD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C1BFD2597B4931B93299CAE5E8C4DA1">
    <w:name w:val="DCC1BFD2597B4931B93299CAE5E8C4DA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902FE142624C56B31058CFE4B497631">
    <w:name w:val="AD902FE142624C56B31058CFE4B49763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5D025D6E6DA440993497526AF7F9CF41">
    <w:name w:val="C5D025D6E6DA440993497526AF7F9CF4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8A92053F67C4CBCADA95AB4BAC5F83F1">
    <w:name w:val="48A92053F67C4CBCADA95AB4BAC5F83F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CEFA6A41162491DBC522DDB65CD409A1">
    <w:name w:val="1CEFA6A41162491DBC522DDB65CD409A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EA92F4397BA40519BB46C9E7EFE7A5F1">
    <w:name w:val="3EA92F4397BA40519BB46C9E7EFE7A5F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E1270006ED41A7AD0B7516697DEFB11">
    <w:name w:val="EAE1270006ED41A7AD0B7516697DEFB1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684FC8ACE146C2BE755CEC7006A9FD1">
    <w:name w:val="25684FC8ACE146C2BE755CEC7006A9FD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5C26C3F6CD4BB9BDBCED5BECA28CC81">
    <w:name w:val="375C26C3F6CD4BB9BDBCED5BECA28CC8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A05EC47AC24813AA12E94BB3279EA21">
    <w:name w:val="C6A05EC47AC24813AA12E94BB3279EA2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94EB8C46D143C89CEB2A578176ACBD1">
    <w:name w:val="8294EB8C46D143C89CEB2A578176ACBD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87BC27F5404D34A01B1CD3D35470C31">
    <w:name w:val="B487BC27F5404D34A01B1CD3D35470C3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5926BEF6A84E1F9348E66E234565AB1">
    <w:name w:val="5E5926BEF6A84E1F9348E66E234565AB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01E23A7A0443A898088F58019F48331">
    <w:name w:val="9801E23A7A0443A898088F58019F4833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FE134822B34B27BF31B94FEADC93C61">
    <w:name w:val="2CFE134822B34B27BF31B94FEADC93C6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502C834E54B4B88B958DD33823089DB1">
    <w:name w:val="B502C834E54B4B88B958DD33823089DB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CFD00742066483EAC81C72773375B581">
    <w:name w:val="1CFD00742066483EAC81C72773375B58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23DAE0AC1C48EEB2FD6196ADE6D3AE1">
    <w:name w:val="D023DAE0AC1C48EEB2FD6196ADE6D3AE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8853ABBBD3456A9C469CDCE564BD431">
    <w:name w:val="1A8853ABBBD3456A9C469CDCE564BD43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0FD65E44CB422398CA30AB8D2BE3721">
    <w:name w:val="060FD65E44CB422398CA30AB8D2BE372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04AE0C7EA452E9829A56C28BB4BE01">
    <w:name w:val="C7804AE0C7EA452E9829A56C28BB4BE0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8AC7626DBC44FF48FC118487A4029C31">
    <w:name w:val="C8AC7626DBC44FF48FC118487A4029C3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87BB03914C4F3EB4DFB19756D8DF951">
    <w:name w:val="C287BB03914C4F3EB4DFB19756D8DF95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A6952CCC424794985A2FE96E2E831">
    <w:name w:val="2BA6A6952CCC424794985A2FE96E2E83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112B26EE8D4BE4BFBC35B8146632C61">
    <w:name w:val="4B112B26EE8D4BE4BFBC35B8146632C6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33757D7FCE401DA5B1F9751EFAECFF1">
    <w:name w:val="EC33757D7FCE401DA5B1F9751EFAECFF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91491759EF4468ABE9B1DA177250A71">
    <w:name w:val="0D91491759EF4468ABE9B1DA177250A71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8B977F201340A5B3FC6A75510E188B">
    <w:name w:val="AD8B977F201340A5B3FC6A75510E188B"/>
    <w:rsid w:val="00F65F4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A3F4F7780748479D65314B87C84DDF">
    <w:name w:val="D9A3F4F7780748479D65314B87C84DDF"/>
    <w:rsid w:val="00F65F44"/>
    <w:pPr>
      <w:spacing w:before="100" w:after="200" w:line="276" w:lineRule="auto"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53AD08-CD76-4630-90F5-49A5F2B2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pohovor.dotx</Template>
  <TotalTime>16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4</cp:revision>
  <cp:lastPrinted>2020-05-07T12:07:00Z</cp:lastPrinted>
  <dcterms:created xsi:type="dcterms:W3CDTF">2023-03-13T13:55:00Z</dcterms:created>
  <dcterms:modified xsi:type="dcterms:W3CDTF">2023-03-14T11:06:00Z</dcterms:modified>
</cp:coreProperties>
</file>